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FE56A5" w14:textId="77777777" w:rsidR="00AA6D83" w:rsidRDefault="00AA6D83" w:rsidP="00AA6D83">
      <w:pPr>
        <w:jc w:val="center"/>
        <w:rPr>
          <w:rFonts w:ascii="TH SarabunPSK" w:hAnsi="TH SarabunPSK" w:cs="TH SarabunPSK"/>
          <w:noProof/>
        </w:rPr>
      </w:pPr>
      <w:bookmarkStart w:id="0" w:name="_GoBack"/>
      <w:bookmarkEnd w:id="0"/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671040" behindDoc="1" locked="0" layoutInCell="1" allowOverlap="1" wp14:anchorId="477D7D92" wp14:editId="34471D96">
            <wp:simplePos x="0" y="0"/>
            <wp:positionH relativeFrom="column">
              <wp:posOffset>2259558</wp:posOffset>
            </wp:positionH>
            <wp:positionV relativeFrom="paragraph">
              <wp:posOffset>-63836</wp:posOffset>
            </wp:positionV>
            <wp:extent cx="973368" cy="1242203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981" cy="1257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4EFD50" w14:textId="77777777" w:rsidR="00AA6D83" w:rsidRDefault="00AA6D83" w:rsidP="00AA6D83">
      <w:pPr>
        <w:jc w:val="center"/>
        <w:rPr>
          <w:rFonts w:ascii="TH SarabunPSK" w:hAnsi="TH SarabunPSK" w:cs="TH SarabunPSK"/>
          <w:noProof/>
        </w:rPr>
      </w:pPr>
    </w:p>
    <w:p w14:paraId="0158CC32" w14:textId="77777777" w:rsidR="00AA6D83" w:rsidRPr="00522198" w:rsidRDefault="00AA6D83" w:rsidP="00AA6D83">
      <w:pPr>
        <w:jc w:val="center"/>
        <w:rPr>
          <w:rFonts w:ascii="TH SarabunIT๙" w:hAnsi="TH SarabunIT๙" w:cs="TH SarabunIT๙"/>
          <w:cs/>
        </w:rPr>
      </w:pPr>
    </w:p>
    <w:p w14:paraId="469E3D61" w14:textId="77777777" w:rsidR="00AA6D83" w:rsidRDefault="00AA6D83" w:rsidP="00AA6D83">
      <w:pPr>
        <w:spacing w:before="120"/>
        <w:jc w:val="center"/>
        <w:rPr>
          <w:rFonts w:ascii="TH SarabunIT๙" w:hAnsi="TH SarabunIT๙" w:cs="TH SarabunIT๙"/>
        </w:rPr>
      </w:pPr>
    </w:p>
    <w:p w14:paraId="3FA59A51" w14:textId="77777777" w:rsidR="00786CBF" w:rsidRDefault="00786CBF" w:rsidP="00AA6D83">
      <w:pPr>
        <w:pStyle w:val="BodyText3"/>
        <w:tabs>
          <w:tab w:val="clear" w:pos="1134"/>
          <w:tab w:val="clear" w:pos="1560"/>
          <w:tab w:val="left" w:pos="3108"/>
          <w:tab w:val="left" w:pos="3612"/>
          <w:tab w:val="left" w:pos="5110"/>
        </w:tabs>
        <w:spacing w:line="240" w:lineRule="auto"/>
        <w:jc w:val="left"/>
        <w:rPr>
          <w:rFonts w:ascii="TH SarabunIT๙" w:eastAsia="Times New Roman" w:hAnsi="TH SarabunIT๙" w:cs="TH SarabunIT๙"/>
          <w:sz w:val="24"/>
          <w:szCs w:val="28"/>
        </w:rPr>
      </w:pPr>
    </w:p>
    <w:p w14:paraId="4F1DDFD4" w14:textId="03FBC087" w:rsidR="00786CBF" w:rsidRDefault="00786CBF" w:rsidP="00483E2D">
      <w:pPr>
        <w:pStyle w:val="BodyText3"/>
        <w:tabs>
          <w:tab w:val="clear" w:pos="1134"/>
          <w:tab w:val="clear" w:pos="1560"/>
          <w:tab w:val="left" w:pos="3108"/>
          <w:tab w:val="left" w:pos="3612"/>
          <w:tab w:val="left" w:pos="5110"/>
        </w:tabs>
        <w:spacing w:before="200" w:line="240" w:lineRule="auto"/>
        <w:jc w:val="center"/>
        <w:rPr>
          <w:rFonts w:ascii="TH SarabunIT๙" w:eastAsia="Times New Roman" w:hAnsi="TH SarabunIT๙" w:cs="TH SarabunIT๙"/>
        </w:rPr>
      </w:pPr>
      <w:r>
        <w:rPr>
          <w:rFonts w:ascii="TH SarabunIT๙" w:eastAsia="Times New Roman" w:hAnsi="TH SarabunIT๙" w:cs="TH SarabunIT๙"/>
          <w:cs/>
        </w:rPr>
        <w:t>คำสั่ง</w:t>
      </w:r>
      <w:r w:rsidR="00704741">
        <w:rPr>
          <w:rFonts w:ascii="TH SarabunIT๙" w:eastAsia="Times New Roman" w:hAnsi="TH SarabunIT๙" w:cs="TH SarabunIT๙" w:hint="cs"/>
          <w:cs/>
        </w:rPr>
        <w:t>สถาบัน</w:t>
      </w:r>
      <w:r>
        <w:rPr>
          <w:rFonts w:ascii="TH SarabunIT๙" w:eastAsia="Times New Roman" w:hAnsi="TH SarabunIT๙" w:cs="TH SarabunIT๙"/>
          <w:cs/>
        </w:rPr>
        <w:t>พั</w:t>
      </w:r>
      <w:r>
        <w:rPr>
          <w:rFonts w:ascii="TH SarabunIT๙" w:eastAsia="Times New Roman" w:hAnsi="TH SarabunIT๙" w:cs="TH SarabunIT๙" w:hint="cs"/>
          <w:cs/>
        </w:rPr>
        <w:t>ฒนา</w:t>
      </w:r>
      <w:r w:rsidR="00704741">
        <w:rPr>
          <w:rFonts w:ascii="TH SarabunIT๙" w:eastAsia="Times New Roman" w:hAnsi="TH SarabunIT๙" w:cs="TH SarabunIT๙" w:hint="cs"/>
          <w:cs/>
        </w:rPr>
        <w:t>ฝีมือแรงงาน............/สำนักงาน</w:t>
      </w:r>
      <w:r w:rsidR="00704741">
        <w:rPr>
          <w:rFonts w:ascii="TH SarabunIT๙" w:eastAsia="Times New Roman" w:hAnsi="TH SarabunIT๙" w:cs="TH SarabunIT๙"/>
          <w:cs/>
        </w:rPr>
        <w:t>พั</w:t>
      </w:r>
      <w:r w:rsidR="00704741">
        <w:rPr>
          <w:rFonts w:ascii="TH SarabunIT๙" w:eastAsia="Times New Roman" w:hAnsi="TH SarabunIT๙" w:cs="TH SarabunIT๙" w:hint="cs"/>
          <w:cs/>
        </w:rPr>
        <w:t>ฒนาฝีมือแรงงาน..</w:t>
      </w:r>
    </w:p>
    <w:p w14:paraId="4820B004" w14:textId="77777777" w:rsidR="00AA6D83" w:rsidRPr="00BB6DCA" w:rsidRDefault="00AA6D83" w:rsidP="00786CBF">
      <w:pPr>
        <w:pStyle w:val="BodyText3"/>
        <w:tabs>
          <w:tab w:val="clear" w:pos="1134"/>
          <w:tab w:val="clear" w:pos="1560"/>
          <w:tab w:val="left" w:pos="3108"/>
          <w:tab w:val="left" w:pos="3612"/>
          <w:tab w:val="left" w:pos="5110"/>
        </w:tabs>
        <w:spacing w:line="240" w:lineRule="auto"/>
        <w:jc w:val="center"/>
        <w:rPr>
          <w:rFonts w:ascii="TH SarabunIT๙" w:eastAsia="Times New Roman" w:hAnsi="TH SarabunIT๙" w:cs="TH SarabunIT๙"/>
        </w:rPr>
      </w:pPr>
      <w:r w:rsidRPr="00BB6DCA">
        <w:rPr>
          <w:rFonts w:ascii="TH SarabunIT๙" w:eastAsia="Times New Roman" w:hAnsi="TH SarabunIT๙" w:cs="TH SarabunIT๙"/>
          <w:cs/>
        </w:rPr>
        <w:t xml:space="preserve">ที่ </w:t>
      </w:r>
      <w:r>
        <w:rPr>
          <w:rFonts w:ascii="TH SarabunIT๙" w:eastAsia="Times New Roman" w:hAnsi="TH SarabunIT๙" w:cs="TH SarabunIT๙" w:hint="cs"/>
          <w:cs/>
        </w:rPr>
        <w:t xml:space="preserve">  </w:t>
      </w:r>
      <w:r w:rsidRPr="00BB6DCA">
        <w:rPr>
          <w:rFonts w:ascii="TH SarabunIT๙" w:eastAsia="Times New Roman" w:hAnsi="TH SarabunIT๙" w:cs="TH SarabunIT๙"/>
          <w:cs/>
        </w:rPr>
        <w:t xml:space="preserve">  </w:t>
      </w:r>
      <w:r>
        <w:rPr>
          <w:rFonts w:ascii="TH SarabunIT๙" w:eastAsia="Times New Roman" w:hAnsi="TH SarabunIT๙" w:cs="TH SarabunIT๙" w:hint="cs"/>
          <w:cs/>
        </w:rPr>
        <w:t xml:space="preserve">       </w:t>
      </w:r>
      <w:r w:rsidRPr="00BB6DCA">
        <w:rPr>
          <w:rFonts w:ascii="TH SarabunIT๙" w:eastAsia="Times New Roman" w:hAnsi="TH SarabunIT๙" w:cs="TH SarabunIT๙"/>
          <w:cs/>
        </w:rPr>
        <w:t xml:space="preserve">   /๒๕</w:t>
      </w:r>
      <w:r w:rsidR="00786CBF">
        <w:rPr>
          <w:rFonts w:ascii="TH SarabunIT๙" w:eastAsia="Times New Roman" w:hAnsi="TH SarabunIT๙" w:cs="TH SarabunIT๙" w:hint="cs"/>
          <w:cs/>
        </w:rPr>
        <w:t>๖๔</w:t>
      </w:r>
    </w:p>
    <w:p w14:paraId="290D67CA" w14:textId="1576BACB" w:rsidR="000070AD" w:rsidRDefault="004B1F12" w:rsidP="00786CBF">
      <w:pPr>
        <w:pStyle w:val="BodyText3"/>
        <w:tabs>
          <w:tab w:val="clear" w:pos="1134"/>
          <w:tab w:val="clear" w:pos="1560"/>
          <w:tab w:val="left" w:pos="-2410"/>
          <w:tab w:val="left" w:pos="-2127"/>
          <w:tab w:val="left" w:pos="4253"/>
        </w:tabs>
        <w:spacing w:line="240" w:lineRule="auto"/>
        <w:jc w:val="left"/>
        <w:rPr>
          <w:rFonts w:ascii="TH SarabunIT๙" w:hAnsi="TH SarabunIT๙" w:cs="TH SarabunIT๙"/>
          <w:cs/>
        </w:rPr>
      </w:pPr>
      <w:r w:rsidRPr="00BB6DCA">
        <w:rPr>
          <w:rFonts w:ascii="TH SarabunIT๙" w:eastAsia="Times New Roman" w:hAnsi="TH SarabunIT๙" w:cs="TH SarabunIT๙"/>
          <w:cs/>
        </w:rPr>
        <w:t>เรื่อง</w:t>
      </w:r>
      <w:r w:rsidR="00852BC0">
        <w:rPr>
          <w:rFonts w:ascii="TH SarabunIT๙" w:eastAsia="Times New Roman" w:hAnsi="TH SarabunIT๙" w:cs="TH SarabunIT๙" w:hint="cs"/>
          <w:cs/>
        </w:rPr>
        <w:t xml:space="preserve">  แต่งตั้ง</w:t>
      </w:r>
      <w:r w:rsidR="00942CDF">
        <w:rPr>
          <w:rFonts w:ascii="TH SarabunIT๙" w:eastAsia="Times New Roman" w:hAnsi="TH SarabunIT๙" w:cs="TH SarabunIT๙" w:hint="cs"/>
          <w:cs/>
        </w:rPr>
        <w:t>ผู้</w:t>
      </w:r>
      <w:r w:rsidR="00786CBF">
        <w:rPr>
          <w:rFonts w:ascii="TH SarabunIT๙" w:eastAsia="Times New Roman" w:hAnsi="TH SarabunIT๙" w:cs="TH SarabunIT๙" w:hint="cs"/>
          <w:cs/>
        </w:rPr>
        <w:t>ตรวจติดตาม</w:t>
      </w:r>
      <w:r w:rsidR="008519A7">
        <w:rPr>
          <w:rFonts w:ascii="TH SarabunIT๙" w:eastAsia="Times New Roman" w:hAnsi="TH SarabunIT๙" w:cs="TH SarabunIT๙" w:hint="cs"/>
          <w:cs/>
        </w:rPr>
        <w:t>การตรวจ</w:t>
      </w:r>
      <w:r w:rsidR="00942CDF">
        <w:rPr>
          <w:rFonts w:ascii="TH SarabunIT๙" w:eastAsia="Times New Roman" w:hAnsi="TH SarabunIT๙" w:cs="TH SarabunIT๙" w:hint="cs"/>
          <w:cs/>
        </w:rPr>
        <w:t>ประเมินภายใน</w:t>
      </w:r>
      <w:r w:rsidR="00786CBF">
        <w:rPr>
          <w:rFonts w:ascii="TH SarabunIT๙" w:eastAsia="Times New Roman" w:hAnsi="TH SarabunIT๙" w:cs="TH SarabunIT๙" w:hint="cs"/>
          <w:cs/>
        </w:rPr>
        <w:t>การทดสอบมาตรฐานฝีมือแรงงานแห่งชาติ</w:t>
      </w:r>
    </w:p>
    <w:p w14:paraId="581BB333" w14:textId="399E9183" w:rsidR="000554AC" w:rsidRPr="00704741" w:rsidRDefault="00B121ED" w:rsidP="00704741">
      <w:pPr>
        <w:pStyle w:val="BodyText3"/>
        <w:tabs>
          <w:tab w:val="clear" w:pos="1134"/>
          <w:tab w:val="clear" w:pos="1560"/>
          <w:tab w:val="left" w:pos="993"/>
        </w:tabs>
        <w:spacing w:before="240" w:line="240" w:lineRule="auto"/>
        <w:jc w:val="left"/>
        <w:rPr>
          <w:rFonts w:ascii="TH SarabunIT๙" w:eastAsia="Times New Roman" w:hAnsi="TH SarabunIT๙" w:cs="TH SarabunIT๙"/>
        </w:rPr>
      </w:pPr>
      <w:r>
        <w:rPr>
          <w:rFonts w:ascii="TH SarabunIT๙" w:eastAsia="Times New Roman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2746CB46" wp14:editId="61F116B7">
                <wp:simplePos x="0" y="0"/>
                <wp:positionH relativeFrom="column">
                  <wp:posOffset>2056765</wp:posOffset>
                </wp:positionH>
                <wp:positionV relativeFrom="paragraph">
                  <wp:posOffset>207857</wp:posOffset>
                </wp:positionV>
                <wp:extent cx="1697355" cy="0"/>
                <wp:effectExtent l="0" t="0" r="1714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97355" cy="0"/>
                        </a:xfrm>
                        <a:prstGeom prst="line">
                          <a:avLst/>
                        </a:prstGeom>
                        <a:ln w="63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10F3FA1" id="Straight Connector 1" o:spid="_x0000_s1026" style="position:absolute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1.95pt,16.35pt" to="295.6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" strokecolor="black [3040]" strokeweight=".5pt"/>
            </w:pict>
          </mc:Fallback>
        </mc:AlternateContent>
      </w:r>
    </w:p>
    <w:p w14:paraId="37101C1F" w14:textId="66E0EA66" w:rsidR="008F405B" w:rsidRDefault="000554AC" w:rsidP="00E4798D">
      <w:pPr>
        <w:tabs>
          <w:tab w:val="left" w:pos="320"/>
          <w:tab w:val="left" w:pos="720"/>
          <w:tab w:val="left" w:pos="800"/>
        </w:tabs>
        <w:jc w:val="thaiDistribute"/>
        <w:rPr>
          <w:rFonts w:ascii="TH SarabunIT๙" w:hAnsi="TH SarabunIT๙" w:cs="TH SarabunIT๙"/>
          <w:sz w:val="28"/>
          <w:szCs w:val="32"/>
          <w:cs/>
        </w:rPr>
      </w:pPr>
      <w:r>
        <w:rPr>
          <w:rFonts w:ascii="TH SarabunIT๙" w:hAnsi="TH SarabunIT๙" w:cs="TH SarabunIT๙"/>
          <w:sz w:val="28"/>
          <w:szCs w:val="32"/>
          <w:cs/>
        </w:rPr>
        <w:tab/>
      </w:r>
      <w:r>
        <w:rPr>
          <w:rFonts w:ascii="TH SarabunIT๙" w:hAnsi="TH SarabunIT๙" w:cs="TH SarabunIT๙"/>
          <w:sz w:val="28"/>
          <w:szCs w:val="32"/>
          <w:cs/>
        </w:rPr>
        <w:tab/>
      </w:r>
      <w:r>
        <w:rPr>
          <w:rFonts w:ascii="TH SarabunIT๙" w:hAnsi="TH SarabunIT๙" w:cs="TH SarabunIT๙"/>
          <w:sz w:val="28"/>
          <w:szCs w:val="32"/>
          <w:cs/>
        </w:rPr>
        <w:tab/>
      </w:r>
      <w:r>
        <w:rPr>
          <w:rFonts w:ascii="TH SarabunIT๙" w:hAnsi="TH SarabunIT๙" w:cs="TH SarabunIT๙"/>
          <w:sz w:val="28"/>
          <w:szCs w:val="32"/>
          <w:cs/>
        </w:rPr>
        <w:tab/>
      </w:r>
      <w:r w:rsidR="008F405B">
        <w:rPr>
          <w:rFonts w:ascii="TH SarabunIT๙" w:hAnsi="TH SarabunIT๙" w:cs="TH SarabunIT๙" w:hint="cs"/>
          <w:sz w:val="28"/>
          <w:szCs w:val="32"/>
          <w:cs/>
        </w:rPr>
        <w:t>เ</w:t>
      </w:r>
      <w:r w:rsidR="00962C12">
        <w:rPr>
          <w:rFonts w:ascii="TH SarabunIT๙" w:hAnsi="TH SarabunIT๙" w:cs="TH SarabunIT๙" w:hint="cs"/>
          <w:sz w:val="28"/>
          <w:szCs w:val="32"/>
          <w:cs/>
        </w:rPr>
        <w:t>พื่อให้การปฏิบัติงานด้านการรับรอง</w:t>
      </w:r>
      <w:r w:rsidR="00962C12" w:rsidRPr="00962C12">
        <w:rPr>
          <w:rFonts w:ascii="TH SarabunIT๙" w:hAnsi="TH SarabunIT๙" w:cs="TH SarabunIT๙" w:hint="cs"/>
          <w:sz w:val="32"/>
          <w:szCs w:val="32"/>
          <w:cs/>
        </w:rPr>
        <w:t>การทดสอบมาตรฐานฝีมือแรงงานแห่งชาติ</w:t>
      </w:r>
      <w:r w:rsidR="00962C12">
        <w:rPr>
          <w:rFonts w:ascii="TH SarabunIT๙" w:hAnsi="TH SarabunIT๙" w:cs="TH SarabunIT๙" w:hint="cs"/>
          <w:sz w:val="32"/>
          <w:szCs w:val="32"/>
          <w:cs/>
        </w:rPr>
        <w:t xml:space="preserve"> เกิดประสิทธิภาพสูงสุดตลอดจนสร้างความเชื่อมั่นและความน่าเชื่อถือในการปฏิบัติงาน ที่สอดคล้องกับข้อกำหนดสำหรับหน่วยทดสอบมาตรฐานฝีมือแรงงานแห่งชาติ ให้สอดคล้องกับมาตรฐานสากล </w:t>
      </w:r>
      <w:r w:rsidR="00962C12">
        <w:rPr>
          <w:rFonts w:ascii="TH SarabunIT๙" w:hAnsi="TH SarabunIT๙" w:cs="TH SarabunIT๙"/>
          <w:sz w:val="32"/>
          <w:szCs w:val="32"/>
        </w:rPr>
        <w:t xml:space="preserve">ISO/IEC 17024 </w:t>
      </w:r>
      <w:r w:rsidR="00E4798D">
        <w:rPr>
          <w:rFonts w:ascii="TH SarabunIT๙" w:hAnsi="TH SarabunIT๙" w:cs="TH SarabunIT๙" w:hint="cs"/>
          <w:sz w:val="32"/>
          <w:szCs w:val="32"/>
          <w:cs/>
        </w:rPr>
        <w:t>จึงขอแต่งตั้งคณะผู้ตรวจติดตามการตรวจประเมินภายใน</w:t>
      </w:r>
      <w:r w:rsidR="00962C12" w:rsidRPr="00962C1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4798D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14:paraId="0013B046" w14:textId="199B77D7" w:rsidR="00182249" w:rsidRDefault="00A93905" w:rsidP="008F405B">
      <w:pPr>
        <w:tabs>
          <w:tab w:val="left" w:pos="1418"/>
          <w:tab w:val="left" w:pos="1764"/>
          <w:tab w:val="left" w:pos="2694"/>
          <w:tab w:val="left" w:pos="3458"/>
          <w:tab w:val="left" w:pos="7391"/>
        </w:tabs>
        <w:spacing w:before="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6E0E0D">
        <w:rPr>
          <w:rFonts w:ascii="TH SarabunIT๙" w:hAnsi="TH SarabunIT๙" w:cs="TH SarabunIT๙" w:hint="cs"/>
          <w:sz w:val="32"/>
          <w:szCs w:val="32"/>
          <w:cs/>
        </w:rPr>
        <w:t>๑.</w:t>
      </w:r>
      <w:r w:rsidR="006E0E0D">
        <w:rPr>
          <w:rFonts w:ascii="TH SarabunIT๙" w:hAnsi="TH SarabunIT๙" w:cs="TH SarabunIT๙"/>
          <w:sz w:val="32"/>
          <w:szCs w:val="32"/>
          <w:cs/>
        </w:rPr>
        <w:tab/>
      </w:r>
      <w:r w:rsidR="00704741">
        <w:rPr>
          <w:rFonts w:ascii="TH SarabunIT๙" w:hAnsi="TH SarabunIT๙" w:cs="TH SarabunIT๙" w:hint="cs"/>
          <w:sz w:val="32"/>
          <w:szCs w:val="32"/>
          <w:cs/>
        </w:rPr>
        <w:t>ผู้อำนวยการกลุ่มงาน /หัวหน้าฝ่าย...</w:t>
      </w:r>
      <w:bookmarkStart w:id="1" w:name="_Hlk87625900"/>
      <w:r w:rsidR="00704741">
        <w:rPr>
          <w:rFonts w:ascii="TH SarabunIT๙" w:hAnsi="TH SarabunIT๙" w:cs="TH SarabunIT๙" w:hint="cs"/>
          <w:sz w:val="32"/>
          <w:szCs w:val="32"/>
          <w:cs/>
        </w:rPr>
        <w:t>(ที่ไม่เกี่ยวข้องกับการทดสอบ)</w:t>
      </w:r>
      <w:r w:rsidR="004D7C64">
        <w:rPr>
          <w:rFonts w:ascii="TH SarabunIT๙" w:hAnsi="TH SarabunIT๙" w:cs="TH SarabunIT๙" w:hint="cs"/>
          <w:sz w:val="32"/>
          <w:szCs w:val="32"/>
          <w:cs/>
        </w:rPr>
        <w:tab/>
      </w:r>
      <w:bookmarkEnd w:id="1"/>
      <w:r w:rsidR="004D7C64">
        <w:rPr>
          <w:rFonts w:ascii="TH SarabunIT๙" w:hAnsi="TH SarabunIT๙" w:cs="TH SarabunIT๙" w:hint="cs"/>
          <w:sz w:val="32"/>
          <w:szCs w:val="32"/>
          <w:cs/>
        </w:rPr>
        <w:t>ประธานคณะทำงาน</w:t>
      </w:r>
    </w:p>
    <w:p w14:paraId="0E5E2D32" w14:textId="77A6C2E8" w:rsidR="008F405B" w:rsidRDefault="008F405B" w:rsidP="008F405B">
      <w:pPr>
        <w:tabs>
          <w:tab w:val="left" w:pos="1440"/>
          <w:tab w:val="left" w:pos="1782"/>
          <w:tab w:val="left" w:pos="2694"/>
          <w:tab w:val="left" w:pos="3458"/>
          <w:tab w:val="left" w:pos="7391"/>
        </w:tabs>
        <w:spacing w:before="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๒.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704741">
        <w:rPr>
          <w:rFonts w:ascii="TH SarabunIT๙" w:hAnsi="TH SarabunIT๙" w:cs="TH SarabunIT๙" w:hint="cs"/>
          <w:sz w:val="32"/>
          <w:szCs w:val="32"/>
          <w:cs/>
        </w:rPr>
        <w:t>เจ้าหน้าที่ (นว. ชำนาญการ)</w:t>
      </w:r>
      <w:r w:rsidR="00704741" w:rsidRPr="0070474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04741">
        <w:rPr>
          <w:rFonts w:ascii="TH SarabunIT๙" w:hAnsi="TH SarabunIT๙" w:cs="TH SarabunIT๙" w:hint="cs"/>
          <w:sz w:val="32"/>
          <w:szCs w:val="32"/>
          <w:cs/>
        </w:rPr>
        <w:t>(ที่ไม่เกี่ยวข้องกับการทดสอบ)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0474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คณะทำงาน</w:t>
      </w:r>
    </w:p>
    <w:p w14:paraId="563B8EC1" w14:textId="5390265B" w:rsidR="004B4541" w:rsidRDefault="008F405B" w:rsidP="008F405B">
      <w:pPr>
        <w:tabs>
          <w:tab w:val="left" w:pos="1440"/>
          <w:tab w:val="left" w:pos="1782"/>
          <w:tab w:val="left" w:pos="2694"/>
          <w:tab w:val="left" w:pos="3458"/>
          <w:tab w:val="left" w:pos="7391"/>
        </w:tabs>
        <w:spacing w:before="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๓.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04741">
        <w:rPr>
          <w:rFonts w:ascii="TH SarabunIT๙" w:hAnsi="TH SarabunIT๙" w:cs="TH SarabunIT๙" w:hint="cs"/>
          <w:sz w:val="32"/>
          <w:szCs w:val="32"/>
          <w:cs/>
        </w:rPr>
        <w:t xml:space="preserve">เจ้าหน้าที่ (ที่ไม่เกี่ยวข้องกับการทดสอบ)   </w:t>
      </w:r>
      <w:r w:rsidR="00704741">
        <w:rPr>
          <w:rFonts w:ascii="TH SarabunIT๙" w:hAnsi="TH SarabunIT๙" w:cs="TH SarabunIT๙"/>
          <w:sz w:val="32"/>
          <w:szCs w:val="32"/>
          <w:cs/>
        </w:rPr>
        <w:tab/>
      </w:r>
      <w:r w:rsidR="004B4541">
        <w:rPr>
          <w:rFonts w:ascii="TH SarabunIT๙" w:hAnsi="TH SarabunIT๙" w:cs="TH SarabunIT๙" w:hint="cs"/>
          <w:sz w:val="32"/>
          <w:szCs w:val="32"/>
          <w:cs/>
        </w:rPr>
        <w:tab/>
        <w:t>คณะทำงาน</w:t>
      </w:r>
    </w:p>
    <w:p w14:paraId="4A2B7C85" w14:textId="77777777" w:rsidR="00D76BDC" w:rsidRDefault="00891F9F" w:rsidP="00EE1125">
      <w:pPr>
        <w:tabs>
          <w:tab w:val="left" w:pos="1440"/>
          <w:tab w:val="left" w:pos="1782"/>
          <w:tab w:val="left" w:pos="2694"/>
          <w:tab w:val="left" w:pos="3458"/>
          <w:tab w:val="left" w:pos="7391"/>
        </w:tabs>
        <w:spacing w:before="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๔.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704741">
        <w:rPr>
          <w:rFonts w:ascii="TH SarabunIT๙" w:hAnsi="TH SarabunIT๙" w:cs="TH SarabunIT๙" w:hint="cs"/>
          <w:sz w:val="32"/>
          <w:szCs w:val="32"/>
          <w:cs/>
        </w:rPr>
        <w:t>เจ้าหน้าที่</w:t>
      </w:r>
      <w:r w:rsidR="00704741">
        <w:rPr>
          <w:rFonts w:ascii="TH SarabunIT๙" w:hAnsi="TH SarabunIT๙" w:cs="TH SarabunIT๙"/>
          <w:sz w:val="32"/>
          <w:szCs w:val="32"/>
          <w:cs/>
        </w:rPr>
        <w:tab/>
      </w:r>
      <w:r w:rsidR="00704741">
        <w:rPr>
          <w:rFonts w:ascii="TH SarabunIT๙" w:hAnsi="TH SarabunIT๙" w:cs="TH SarabunIT๙" w:hint="cs"/>
          <w:sz w:val="32"/>
          <w:szCs w:val="32"/>
          <w:cs/>
        </w:rPr>
        <w:t>(ที่ไม่เกี่ยวข้องกับการทดสอบ)</w:t>
      </w:r>
      <w:r w:rsidR="00EE1125">
        <w:rPr>
          <w:rFonts w:ascii="TH SarabunIT๙" w:hAnsi="TH SarabunIT๙" w:cs="TH SarabunIT๙"/>
          <w:sz w:val="32"/>
          <w:szCs w:val="32"/>
        </w:rPr>
        <w:t xml:space="preserve">                  </w:t>
      </w:r>
      <w:r w:rsidR="00EE1125">
        <w:rPr>
          <w:rFonts w:ascii="TH SarabunIT๙" w:hAnsi="TH SarabunIT๙" w:cs="TH SarabunIT๙" w:hint="cs"/>
          <w:sz w:val="32"/>
          <w:szCs w:val="32"/>
          <w:cs/>
        </w:rPr>
        <w:t>คณะทำงานและเลขานุการ</w:t>
      </w:r>
      <w:r w:rsidR="00EE1125">
        <w:rPr>
          <w:rFonts w:ascii="TH SarabunIT๙" w:hAnsi="TH SarabunIT๙" w:cs="TH SarabunIT๙"/>
          <w:sz w:val="32"/>
          <w:szCs w:val="32"/>
        </w:rPr>
        <w:t xml:space="preserve">   </w:t>
      </w:r>
      <w:r w:rsidR="006F666B">
        <w:rPr>
          <w:rFonts w:ascii="TH SarabunIT๙" w:hAnsi="TH SarabunIT๙" w:cs="TH SarabunIT๙" w:hint="cs"/>
          <w:sz w:val="32"/>
          <w:szCs w:val="32"/>
          <w:cs/>
        </w:rPr>
        <w:tab/>
      </w:r>
    </w:p>
    <w:p w14:paraId="7F88CF1E" w14:textId="2F9DC5B8" w:rsidR="006C75A3" w:rsidRPr="00D76BDC" w:rsidRDefault="006C75A3" w:rsidP="00EE1125">
      <w:pPr>
        <w:tabs>
          <w:tab w:val="left" w:pos="1440"/>
          <w:tab w:val="left" w:pos="1782"/>
          <w:tab w:val="left" w:pos="2694"/>
          <w:tab w:val="left" w:pos="3458"/>
          <w:tab w:val="left" w:pos="7391"/>
        </w:tabs>
        <w:spacing w:before="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6BDC">
        <w:rPr>
          <w:rFonts w:ascii="TH SarabunIT๙" w:hAnsi="TH SarabunIT๙" w:cs="TH SarabunIT๙"/>
          <w:b/>
          <w:bCs/>
          <w:sz w:val="32"/>
          <w:szCs w:val="32"/>
          <w:cs/>
        </w:rPr>
        <w:t>ให้</w:t>
      </w:r>
      <w:r w:rsidR="00E4798D" w:rsidRPr="00D76BDC">
        <w:rPr>
          <w:rFonts w:ascii="TH SarabunIT๙" w:hAnsi="TH SarabunIT๙" w:cs="TH SarabunIT๙" w:hint="cs"/>
          <w:b/>
          <w:bCs/>
          <w:sz w:val="32"/>
          <w:szCs w:val="32"/>
          <w:cs/>
        </w:rPr>
        <w:t>คณะผู้ตรวจติดตามการตรวจประเมินภายใน มีอำนาจหน้าที่</w:t>
      </w:r>
      <w:r w:rsidRPr="00D76BDC">
        <w:rPr>
          <w:rFonts w:ascii="TH SarabunIT๙" w:hAnsi="TH SarabunIT๙" w:cs="TH SarabunIT๙"/>
          <w:b/>
          <w:bCs/>
          <w:sz w:val="32"/>
          <w:szCs w:val="32"/>
          <w:cs/>
        </w:rPr>
        <w:t>ดังนี้</w:t>
      </w:r>
    </w:p>
    <w:p w14:paraId="3E7EB46D" w14:textId="777E4719" w:rsidR="00A17748" w:rsidRDefault="006F666B" w:rsidP="00BA3AC5">
      <w:pPr>
        <w:tabs>
          <w:tab w:val="left" w:pos="1456"/>
          <w:tab w:val="left" w:pos="1792"/>
        </w:tabs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BA3AC5">
        <w:rPr>
          <w:rFonts w:ascii="TH SarabunIT๙" w:hAnsi="TH SarabunIT๙" w:cs="TH SarabunIT๙"/>
          <w:sz w:val="32"/>
          <w:szCs w:val="32"/>
        </w:rPr>
        <w:tab/>
      </w:r>
      <w:r w:rsidRPr="00BA3AC5">
        <w:rPr>
          <w:rFonts w:ascii="TH SarabunIT๙" w:hAnsi="TH SarabunIT๙" w:cs="TH SarabunIT๙" w:hint="cs"/>
          <w:sz w:val="32"/>
          <w:szCs w:val="32"/>
          <w:cs/>
        </w:rPr>
        <w:t xml:space="preserve">๑.  </w:t>
      </w:r>
      <w:r w:rsidRPr="00BA3AC5">
        <w:rPr>
          <w:rFonts w:ascii="TH SarabunIT๙" w:hAnsi="TH SarabunIT๙" w:cs="TH SarabunIT๙"/>
          <w:sz w:val="32"/>
          <w:szCs w:val="32"/>
          <w:cs/>
        </w:rPr>
        <w:tab/>
      </w:r>
      <w:r w:rsidR="004B0389">
        <w:rPr>
          <w:rFonts w:ascii="TH SarabunIT๙" w:hAnsi="TH SarabunIT๙" w:cs="TH SarabunIT๙" w:hint="cs"/>
          <w:sz w:val="32"/>
          <w:szCs w:val="32"/>
          <w:cs/>
        </w:rPr>
        <w:t>ศึกษาข้อมูล</w:t>
      </w:r>
      <w:r w:rsidR="00407F92">
        <w:rPr>
          <w:rFonts w:ascii="TH SarabunIT๙" w:hAnsi="TH SarabunIT๙" w:cs="TH SarabunIT๙" w:hint="cs"/>
          <w:sz w:val="32"/>
          <w:szCs w:val="32"/>
          <w:cs/>
        </w:rPr>
        <w:t>จัดทำรายการตรวจประเมินภายใน</w:t>
      </w:r>
      <w:r w:rsidRPr="00BA3AC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A322B">
        <w:rPr>
          <w:rFonts w:ascii="TH SarabunIT๙" w:hAnsi="TH SarabunIT๙" w:cs="TH SarabunIT๙" w:hint="cs"/>
          <w:sz w:val="32"/>
          <w:szCs w:val="32"/>
          <w:cs/>
        </w:rPr>
        <w:t>และเตรียมแบบฟอร์มต่าง ๆ ที่ใช้ในการตรวจ</w:t>
      </w:r>
      <w:r w:rsidR="00AE51E0">
        <w:rPr>
          <w:rFonts w:ascii="TH SarabunIT๙" w:hAnsi="TH SarabunIT๙" w:cs="TH SarabunIT๙" w:hint="cs"/>
          <w:sz w:val="32"/>
          <w:szCs w:val="32"/>
          <w:cs/>
        </w:rPr>
        <w:t>ประเมิน</w:t>
      </w:r>
      <w:r w:rsidR="004B0389">
        <w:rPr>
          <w:rFonts w:ascii="TH SarabunIT๙" w:hAnsi="TH SarabunIT๙" w:cs="TH SarabunIT๙" w:hint="cs"/>
          <w:sz w:val="32"/>
          <w:szCs w:val="32"/>
          <w:cs/>
        </w:rPr>
        <w:t>ภายใน</w:t>
      </w:r>
      <w:r w:rsidR="004B0389" w:rsidRPr="004B0389">
        <w:rPr>
          <w:rFonts w:ascii="TH SarabunIT๙" w:hAnsi="TH SarabunIT๙" w:cs="TH SarabunIT๙" w:hint="cs"/>
          <w:sz w:val="32"/>
          <w:szCs w:val="32"/>
          <w:cs/>
        </w:rPr>
        <w:t>การทดสอบมาตรฐานฝีมือแรงงานแห่งชาติ</w:t>
      </w:r>
      <w:r w:rsidR="004B038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575A4076" w14:textId="1A032C46" w:rsidR="00483E2D" w:rsidRDefault="00AE51E0" w:rsidP="004B0389">
      <w:pPr>
        <w:tabs>
          <w:tab w:val="left" w:pos="1456"/>
          <w:tab w:val="left" w:pos="1792"/>
        </w:tabs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6F666B">
        <w:rPr>
          <w:rFonts w:ascii="TH SarabunIT๙" w:hAnsi="TH SarabunIT๙" w:cs="TH SarabunIT๙" w:hint="cs"/>
          <w:sz w:val="32"/>
          <w:szCs w:val="32"/>
          <w:cs/>
        </w:rPr>
        <w:t>๒.</w:t>
      </w:r>
      <w:r w:rsidR="006F666B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ดำเนินการตรวจประเมินภายใน เริ่มตั้งแต่เปิดประชุม รวบรวมข้อมูล เหตุการณ์ต่าง ๆ    ที่พบ การตั้งข้อสังเกต และปิดประชุม ซึ่งในการเปิดประชุมและปิดประชุม คณะผู้ตรวจประเมินภายใน จัดให้ผู้</w:t>
      </w:r>
      <w:r w:rsidR="00721E26">
        <w:rPr>
          <w:rFonts w:ascii="TH SarabunIT๙" w:hAnsi="TH SarabunIT๙" w:cs="TH SarabunIT๙" w:hint="cs"/>
          <w:sz w:val="32"/>
          <w:szCs w:val="32"/>
          <w:cs/>
        </w:rPr>
        <w:t>ถูก</w:t>
      </w:r>
      <w:r>
        <w:rPr>
          <w:rFonts w:ascii="TH SarabunIT๙" w:hAnsi="TH SarabunIT๙" w:cs="TH SarabunIT๙" w:hint="cs"/>
          <w:sz w:val="32"/>
          <w:szCs w:val="32"/>
          <w:cs/>
        </w:rPr>
        <w:t>ตรวจประเมินภายในระบุรายชื่อผู้เข้าร่วมการตรวจ และบันทึกในรายชื่อผู้เข้าร่วมในการตรวจประเมินภายใน</w:t>
      </w:r>
      <w:r w:rsidR="004B0389">
        <w:rPr>
          <w:rFonts w:ascii="TH SarabunIT๙" w:hAnsi="TH SarabunIT๙" w:cs="TH SarabunIT๙" w:hint="cs"/>
          <w:sz w:val="32"/>
          <w:szCs w:val="32"/>
          <w:cs/>
        </w:rPr>
        <w:t>ตามแบบ</w:t>
      </w:r>
      <w:r w:rsidR="004B0389">
        <w:rPr>
          <w:rFonts w:ascii="TH SarabunIT๙" w:hAnsi="TH SarabunIT๙" w:cs="TH SarabunIT๙"/>
          <w:sz w:val="32"/>
          <w:szCs w:val="32"/>
        </w:rPr>
        <w:t xml:space="preserve"> </w:t>
      </w:r>
      <w:r w:rsidR="004B0389" w:rsidRPr="004B0389">
        <w:rPr>
          <w:rFonts w:ascii="TH SarabunPSK" w:hAnsi="TH SarabunPSK" w:cs="TH SarabunPSK"/>
          <w:sz w:val="32"/>
          <w:szCs w:val="32"/>
        </w:rPr>
        <w:t>F-SDD-26</w:t>
      </w:r>
    </w:p>
    <w:p w14:paraId="5F5FA1BE" w14:textId="2322575D" w:rsidR="004B0389" w:rsidRPr="005F362A" w:rsidRDefault="006F666B" w:rsidP="005F362A">
      <w:pPr>
        <w:tabs>
          <w:tab w:val="left" w:pos="1456"/>
          <w:tab w:val="left" w:pos="1792"/>
        </w:tabs>
        <w:ind w:firstLine="4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๓.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26DEA">
        <w:rPr>
          <w:rFonts w:ascii="TH SarabunIT๙" w:hAnsi="TH SarabunIT๙" w:cs="TH SarabunIT๙" w:hint="cs"/>
          <w:sz w:val="32"/>
          <w:szCs w:val="32"/>
          <w:cs/>
        </w:rPr>
        <w:t>จัดทำรายงานผลการตรวจประเมินภายใน</w:t>
      </w:r>
      <w:r w:rsidR="005F362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F362A">
        <w:rPr>
          <w:rFonts w:ascii="TH SarabunPSK" w:hAnsi="TH SarabunPSK" w:cs="TH SarabunPSK" w:hint="cs"/>
          <w:sz w:val="32"/>
          <w:szCs w:val="32"/>
          <w:cs/>
        </w:rPr>
        <w:t xml:space="preserve">ตามแบบ </w:t>
      </w:r>
      <w:r w:rsidR="005F362A" w:rsidRPr="004B0389">
        <w:rPr>
          <w:rFonts w:ascii="TH SarabunPSK" w:hAnsi="TH SarabunPSK" w:cs="TH SarabunPSK"/>
          <w:sz w:val="32"/>
          <w:szCs w:val="32"/>
        </w:rPr>
        <w:t>F-SDD-2</w:t>
      </w:r>
      <w:r w:rsidR="005F362A">
        <w:rPr>
          <w:rFonts w:ascii="TH SarabunPSK" w:hAnsi="TH SarabunPSK" w:cs="TH SarabunPSK"/>
          <w:sz w:val="32"/>
          <w:szCs w:val="32"/>
        </w:rPr>
        <w:t>7</w:t>
      </w:r>
      <w:r w:rsidR="00A26DEA">
        <w:rPr>
          <w:rFonts w:ascii="TH SarabunIT๙" w:hAnsi="TH SarabunIT๙" w:cs="TH SarabunIT๙" w:hint="cs"/>
          <w:sz w:val="32"/>
          <w:szCs w:val="32"/>
          <w:cs/>
        </w:rPr>
        <w:t xml:space="preserve"> โดยระบุจุดเด่น ข้อเสนอแนะ เพื่อการปรับปรุง ของการดำเนินงานของผู้เข้ารับการตรวจประเมินภายใน หากพบปัญหาให้ผู้ตรวจประเมินภายในบันทึกรายงานข้อบกพร่องแล้วให้ผู้</w:t>
      </w:r>
      <w:r w:rsidR="00E906FC">
        <w:rPr>
          <w:rFonts w:ascii="TH SarabunIT๙" w:hAnsi="TH SarabunIT๙" w:cs="TH SarabunIT๙" w:hint="cs"/>
          <w:sz w:val="32"/>
          <w:szCs w:val="32"/>
          <w:cs/>
        </w:rPr>
        <w:t>ถูก</w:t>
      </w:r>
      <w:r w:rsidR="00A26DEA">
        <w:rPr>
          <w:rFonts w:ascii="TH SarabunIT๙" w:hAnsi="TH SarabunIT๙" w:cs="TH SarabunIT๙" w:hint="cs"/>
          <w:sz w:val="32"/>
          <w:szCs w:val="32"/>
          <w:cs/>
        </w:rPr>
        <w:t>ตรวจประเมินลงนามรับทราบ</w:t>
      </w:r>
      <w:r w:rsidR="004B0389">
        <w:rPr>
          <w:rFonts w:ascii="TH SarabunIT๙" w:hAnsi="TH SarabunIT๙" w:cs="TH SarabunIT๙"/>
          <w:sz w:val="32"/>
          <w:szCs w:val="32"/>
        </w:rPr>
        <w:t xml:space="preserve"> </w:t>
      </w:r>
      <w:r w:rsidR="002543C4">
        <w:rPr>
          <w:rFonts w:ascii="TH SarabunIT๙" w:hAnsi="TH SarabunIT๙" w:cs="TH SarabunIT๙" w:hint="cs"/>
          <w:sz w:val="32"/>
          <w:szCs w:val="32"/>
          <w:cs/>
        </w:rPr>
        <w:t>แล้วเสนอนายทะเบียน</w:t>
      </w:r>
    </w:p>
    <w:p w14:paraId="78B32992" w14:textId="77777777" w:rsidR="004B1F12" w:rsidRPr="00BB6DCA" w:rsidRDefault="006C75A3" w:rsidP="007D62F8">
      <w:pPr>
        <w:pStyle w:val="BodyText3"/>
        <w:tabs>
          <w:tab w:val="clear" w:pos="1134"/>
          <w:tab w:val="clear" w:pos="1560"/>
        </w:tabs>
        <w:spacing w:before="120" w:after="120" w:line="240" w:lineRule="auto"/>
        <w:ind w:left="1440"/>
        <w:rPr>
          <w:rFonts w:ascii="TH SarabunIT๙" w:hAnsi="TH SarabunIT๙" w:cs="TH SarabunIT๙"/>
        </w:rPr>
      </w:pPr>
      <w:r w:rsidRPr="00BB6DCA">
        <w:rPr>
          <w:rFonts w:ascii="TH SarabunIT๙" w:eastAsia="Times New Roman" w:hAnsi="TH SarabunIT๙" w:cs="TH SarabunIT๙"/>
          <w:cs/>
        </w:rPr>
        <w:t>ทั้งนี้ ตั้งแต่บัดนี้เป็นต้นไป</w:t>
      </w:r>
      <w:r w:rsidRPr="00BB6DCA">
        <w:rPr>
          <w:rFonts w:ascii="TH SarabunIT๙" w:hAnsi="TH SarabunIT๙" w:cs="TH SarabunIT๙"/>
        </w:rPr>
        <w:t xml:space="preserve"> </w:t>
      </w:r>
    </w:p>
    <w:p w14:paraId="0C4ECF89" w14:textId="77777777" w:rsidR="004B1F12" w:rsidRPr="00A17748" w:rsidRDefault="004B1F12" w:rsidP="00876160">
      <w:pPr>
        <w:rPr>
          <w:rFonts w:ascii="TH SarabunIT๙" w:hAnsi="TH SarabunIT๙" w:cs="TH SarabunIT๙"/>
          <w:sz w:val="12"/>
          <w:szCs w:val="12"/>
        </w:rPr>
      </w:pPr>
    </w:p>
    <w:p w14:paraId="467C7A3C" w14:textId="280F50F9" w:rsidR="004B1F12" w:rsidRDefault="00744149" w:rsidP="007D62F8">
      <w:pPr>
        <w:tabs>
          <w:tab w:val="left" w:pos="3052"/>
        </w:tabs>
        <w:ind w:firstLine="14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C75A3" w:rsidRPr="00BB6DCA">
        <w:rPr>
          <w:rFonts w:ascii="TH SarabunIT๙" w:hAnsi="TH SarabunIT๙" w:cs="TH SarabunIT๙"/>
          <w:sz w:val="32"/>
          <w:szCs w:val="32"/>
          <w:cs/>
        </w:rPr>
        <w:t>สั่ง ณ วันที่</w:t>
      </w:r>
      <w:r w:rsidR="0070474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</w:t>
      </w:r>
      <w:r w:rsidR="00C67FB6">
        <w:rPr>
          <w:rFonts w:ascii="TH SarabunIT๙" w:hAnsi="TH SarabunIT๙" w:cs="TH SarabunIT๙"/>
          <w:sz w:val="32"/>
          <w:szCs w:val="32"/>
          <w:cs/>
        </w:rPr>
        <w:t xml:space="preserve">      </w:t>
      </w:r>
    </w:p>
    <w:p w14:paraId="306A23DE" w14:textId="77777777" w:rsidR="00483E2D" w:rsidRDefault="00483E2D" w:rsidP="007D62F8">
      <w:pPr>
        <w:tabs>
          <w:tab w:val="left" w:pos="3052"/>
        </w:tabs>
        <w:ind w:firstLine="1418"/>
        <w:rPr>
          <w:rFonts w:ascii="TH SarabunIT๙" w:hAnsi="TH SarabunIT๙" w:cs="TH SarabunIT๙"/>
          <w:sz w:val="32"/>
          <w:szCs w:val="32"/>
        </w:rPr>
      </w:pPr>
    </w:p>
    <w:p w14:paraId="72EECDD8" w14:textId="77777777" w:rsidR="00483E2D" w:rsidRDefault="00483E2D" w:rsidP="007D62F8">
      <w:pPr>
        <w:tabs>
          <w:tab w:val="left" w:pos="3052"/>
        </w:tabs>
        <w:ind w:firstLine="1418"/>
        <w:rPr>
          <w:rFonts w:ascii="TH SarabunIT๙" w:hAnsi="TH SarabunIT๙" w:cs="TH SarabunIT๙"/>
          <w:sz w:val="32"/>
          <w:szCs w:val="32"/>
        </w:rPr>
      </w:pPr>
    </w:p>
    <w:p w14:paraId="4E5BBB46" w14:textId="77777777" w:rsidR="00483E2D" w:rsidRDefault="00483E2D" w:rsidP="007D62F8">
      <w:pPr>
        <w:tabs>
          <w:tab w:val="left" w:pos="3052"/>
        </w:tabs>
        <w:ind w:firstLine="1418"/>
        <w:rPr>
          <w:rFonts w:ascii="TH SarabunIT๙" w:hAnsi="TH SarabunIT๙" w:cs="TH SarabunIT๙"/>
          <w:sz w:val="32"/>
          <w:szCs w:val="32"/>
        </w:rPr>
      </w:pPr>
    </w:p>
    <w:p w14:paraId="302C442C" w14:textId="62293AA4" w:rsidR="00483E2D" w:rsidRPr="00C2105B" w:rsidRDefault="00704741" w:rsidP="007D62F8">
      <w:pPr>
        <w:tabs>
          <w:tab w:val="left" w:pos="3052"/>
        </w:tabs>
        <w:ind w:firstLine="14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ลงชื่อ...................................</w:t>
      </w:r>
    </w:p>
    <w:p w14:paraId="2D401A5C" w14:textId="1378797A" w:rsidR="00483E2D" w:rsidRDefault="00483E2D" w:rsidP="00483E2D">
      <w:pPr>
        <w:tabs>
          <w:tab w:val="left" w:pos="3052"/>
          <w:tab w:val="left" w:pos="4320"/>
        </w:tabs>
        <w:ind w:firstLine="14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704741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="00704741"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7644C66F" w14:textId="3F35F682" w:rsidR="001126B6" w:rsidRPr="001126B6" w:rsidRDefault="00483E2D" w:rsidP="00DE64E0">
      <w:pPr>
        <w:tabs>
          <w:tab w:val="left" w:pos="3052"/>
          <w:tab w:val="left" w:pos="4320"/>
        </w:tabs>
        <w:ind w:firstLine="1418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ผู้อำนวยการส</w:t>
      </w:r>
      <w:r w:rsidR="00704741">
        <w:rPr>
          <w:rFonts w:ascii="TH SarabunIT๙" w:hAnsi="TH SarabunIT๙" w:cs="TH SarabunIT๙" w:hint="cs"/>
          <w:sz w:val="32"/>
          <w:szCs w:val="32"/>
          <w:cs/>
        </w:rPr>
        <w:t>ถาบัน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</w:t>
      </w:r>
      <w:r w:rsidR="004B0389">
        <w:rPr>
          <w:rFonts w:ascii="TH SarabunIT๙" w:hAnsi="TH SarabunIT๙" w:cs="TH SarabunIT๙" w:hint="cs"/>
          <w:sz w:val="32"/>
          <w:szCs w:val="32"/>
          <w:cs/>
        </w:rPr>
        <w:t>..../สำนักงาน............</w:t>
      </w:r>
    </w:p>
    <w:sectPr w:rsidR="001126B6" w:rsidRPr="001126B6" w:rsidSect="00483E2D">
      <w:headerReference w:type="even" r:id="rId10"/>
      <w:footerReference w:type="first" r:id="rId11"/>
      <w:pgSz w:w="11906" w:h="16838" w:code="9"/>
      <w:pgMar w:top="720" w:right="1080" w:bottom="1253" w:left="1699" w:header="1411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AD2780" w14:textId="77777777" w:rsidR="00AD1029" w:rsidRDefault="00AD1029">
      <w:r>
        <w:separator/>
      </w:r>
    </w:p>
  </w:endnote>
  <w:endnote w:type="continuationSeparator" w:id="0">
    <w:p w14:paraId="476C50A2" w14:textId="77777777" w:rsidR="00AD1029" w:rsidRDefault="00AD1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E876FD" w14:textId="76E550E3" w:rsidR="00744179" w:rsidRPr="00744179" w:rsidRDefault="00744179" w:rsidP="00744179">
    <w:pPr>
      <w:pStyle w:val="Footer"/>
      <w:jc w:val="center"/>
      <w:rPr>
        <w:rFonts w:ascii="Angsana New" w:hAnsi="Angsana New"/>
        <w:sz w:val="28"/>
        <w:szCs w:val="32"/>
      </w:rPr>
    </w:pPr>
    <w:r w:rsidRPr="00744179">
      <w:rPr>
        <w:rFonts w:ascii="Angsana New" w:hAnsi="Angsana New"/>
        <w:sz w:val="28"/>
        <w:szCs w:val="32"/>
      </w:rPr>
      <w:t>1</w:t>
    </w:r>
    <w:r w:rsidR="00397757">
      <w:rPr>
        <w:rFonts w:ascii="Angsana New" w:hAnsi="Angsana New"/>
        <w:sz w:val="28"/>
        <w:szCs w:val="32"/>
      </w:rPr>
      <w:t>55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26D6FA" w14:textId="77777777" w:rsidR="00AD1029" w:rsidRDefault="00AD1029">
      <w:r>
        <w:separator/>
      </w:r>
    </w:p>
  </w:footnote>
  <w:footnote w:type="continuationSeparator" w:id="0">
    <w:p w14:paraId="5F48E5F2" w14:textId="77777777" w:rsidR="00AD1029" w:rsidRDefault="00AD10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01B75F" w14:textId="77777777" w:rsidR="001F5E85" w:rsidRDefault="001F5E85" w:rsidP="00D6626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2E4AF19" w14:textId="77777777" w:rsidR="001F5E85" w:rsidRDefault="001F5E8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06025"/>
    <w:multiLevelType w:val="hybridMultilevel"/>
    <w:tmpl w:val="62C0D1E0"/>
    <w:lvl w:ilvl="0" w:tplc="28303096">
      <w:start w:val="1"/>
      <w:numFmt w:val="thaiNumbers"/>
      <w:lvlText w:val="%1."/>
      <w:lvlJc w:val="left"/>
      <w:pPr>
        <w:ind w:left="177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4079" w:hanging="360"/>
      </w:pPr>
    </w:lvl>
    <w:lvl w:ilvl="2" w:tplc="0409001B" w:tentative="1">
      <w:start w:val="1"/>
      <w:numFmt w:val="lowerRoman"/>
      <w:lvlText w:val="%3."/>
      <w:lvlJc w:val="right"/>
      <w:pPr>
        <w:ind w:left="4799" w:hanging="180"/>
      </w:pPr>
    </w:lvl>
    <w:lvl w:ilvl="3" w:tplc="0409000F" w:tentative="1">
      <w:start w:val="1"/>
      <w:numFmt w:val="decimal"/>
      <w:lvlText w:val="%4."/>
      <w:lvlJc w:val="left"/>
      <w:pPr>
        <w:ind w:left="5519" w:hanging="360"/>
      </w:pPr>
    </w:lvl>
    <w:lvl w:ilvl="4" w:tplc="04090019" w:tentative="1">
      <w:start w:val="1"/>
      <w:numFmt w:val="lowerLetter"/>
      <w:lvlText w:val="%5."/>
      <w:lvlJc w:val="left"/>
      <w:pPr>
        <w:ind w:left="6239" w:hanging="360"/>
      </w:pPr>
    </w:lvl>
    <w:lvl w:ilvl="5" w:tplc="0409001B" w:tentative="1">
      <w:start w:val="1"/>
      <w:numFmt w:val="lowerRoman"/>
      <w:lvlText w:val="%6."/>
      <w:lvlJc w:val="right"/>
      <w:pPr>
        <w:ind w:left="6959" w:hanging="180"/>
      </w:pPr>
    </w:lvl>
    <w:lvl w:ilvl="6" w:tplc="0409000F" w:tentative="1">
      <w:start w:val="1"/>
      <w:numFmt w:val="decimal"/>
      <w:lvlText w:val="%7."/>
      <w:lvlJc w:val="left"/>
      <w:pPr>
        <w:ind w:left="7679" w:hanging="360"/>
      </w:pPr>
    </w:lvl>
    <w:lvl w:ilvl="7" w:tplc="04090019" w:tentative="1">
      <w:start w:val="1"/>
      <w:numFmt w:val="lowerLetter"/>
      <w:lvlText w:val="%8."/>
      <w:lvlJc w:val="left"/>
      <w:pPr>
        <w:ind w:left="8399" w:hanging="360"/>
      </w:pPr>
    </w:lvl>
    <w:lvl w:ilvl="8" w:tplc="0409001B" w:tentative="1">
      <w:start w:val="1"/>
      <w:numFmt w:val="lowerRoman"/>
      <w:lvlText w:val="%9."/>
      <w:lvlJc w:val="right"/>
      <w:pPr>
        <w:ind w:left="9119" w:hanging="180"/>
      </w:pPr>
    </w:lvl>
  </w:abstractNum>
  <w:abstractNum w:abstractNumId="1">
    <w:nsid w:val="24F87060"/>
    <w:multiLevelType w:val="hybridMultilevel"/>
    <w:tmpl w:val="AC62BD9E"/>
    <w:lvl w:ilvl="0" w:tplc="373A1818">
      <w:start w:val="2"/>
      <w:numFmt w:val="bullet"/>
      <w:lvlText w:val="-"/>
      <w:lvlJc w:val="left"/>
      <w:pPr>
        <w:ind w:left="786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2EDB4718"/>
    <w:multiLevelType w:val="hybridMultilevel"/>
    <w:tmpl w:val="522E3DFE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">
    <w:nsid w:val="340F5C10"/>
    <w:multiLevelType w:val="multilevel"/>
    <w:tmpl w:val="E496D1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4">
    <w:nsid w:val="3F1E2ECE"/>
    <w:multiLevelType w:val="hybridMultilevel"/>
    <w:tmpl w:val="C2D4F242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49D24554"/>
    <w:multiLevelType w:val="hybridMultilevel"/>
    <w:tmpl w:val="48F8A724"/>
    <w:lvl w:ilvl="0" w:tplc="CD1EA7D6">
      <w:start w:val="1"/>
      <w:numFmt w:val="thaiNumbers"/>
      <w:lvlText w:val="%1."/>
      <w:lvlJc w:val="left"/>
      <w:pPr>
        <w:ind w:left="177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50FD3DB1"/>
    <w:multiLevelType w:val="hybridMultilevel"/>
    <w:tmpl w:val="62C0D1E0"/>
    <w:lvl w:ilvl="0" w:tplc="28303096">
      <w:start w:val="1"/>
      <w:numFmt w:val="thaiNumbers"/>
      <w:lvlText w:val="%1."/>
      <w:lvlJc w:val="left"/>
      <w:pPr>
        <w:ind w:left="177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4079" w:hanging="360"/>
      </w:pPr>
    </w:lvl>
    <w:lvl w:ilvl="2" w:tplc="0409001B" w:tentative="1">
      <w:start w:val="1"/>
      <w:numFmt w:val="lowerRoman"/>
      <w:lvlText w:val="%3."/>
      <w:lvlJc w:val="right"/>
      <w:pPr>
        <w:ind w:left="4799" w:hanging="180"/>
      </w:pPr>
    </w:lvl>
    <w:lvl w:ilvl="3" w:tplc="0409000F" w:tentative="1">
      <w:start w:val="1"/>
      <w:numFmt w:val="decimal"/>
      <w:lvlText w:val="%4."/>
      <w:lvlJc w:val="left"/>
      <w:pPr>
        <w:ind w:left="5519" w:hanging="360"/>
      </w:pPr>
    </w:lvl>
    <w:lvl w:ilvl="4" w:tplc="04090019" w:tentative="1">
      <w:start w:val="1"/>
      <w:numFmt w:val="lowerLetter"/>
      <w:lvlText w:val="%5."/>
      <w:lvlJc w:val="left"/>
      <w:pPr>
        <w:ind w:left="6239" w:hanging="360"/>
      </w:pPr>
    </w:lvl>
    <w:lvl w:ilvl="5" w:tplc="0409001B" w:tentative="1">
      <w:start w:val="1"/>
      <w:numFmt w:val="lowerRoman"/>
      <w:lvlText w:val="%6."/>
      <w:lvlJc w:val="right"/>
      <w:pPr>
        <w:ind w:left="6959" w:hanging="180"/>
      </w:pPr>
    </w:lvl>
    <w:lvl w:ilvl="6" w:tplc="0409000F" w:tentative="1">
      <w:start w:val="1"/>
      <w:numFmt w:val="decimal"/>
      <w:lvlText w:val="%7."/>
      <w:lvlJc w:val="left"/>
      <w:pPr>
        <w:ind w:left="7679" w:hanging="360"/>
      </w:pPr>
    </w:lvl>
    <w:lvl w:ilvl="7" w:tplc="04090019" w:tentative="1">
      <w:start w:val="1"/>
      <w:numFmt w:val="lowerLetter"/>
      <w:lvlText w:val="%8."/>
      <w:lvlJc w:val="left"/>
      <w:pPr>
        <w:ind w:left="8399" w:hanging="360"/>
      </w:pPr>
    </w:lvl>
    <w:lvl w:ilvl="8" w:tplc="0409001B" w:tentative="1">
      <w:start w:val="1"/>
      <w:numFmt w:val="lowerRoman"/>
      <w:lvlText w:val="%9."/>
      <w:lvlJc w:val="right"/>
      <w:pPr>
        <w:ind w:left="9119" w:hanging="180"/>
      </w:pPr>
    </w:lvl>
  </w:abstractNum>
  <w:abstractNum w:abstractNumId="7">
    <w:nsid w:val="593C14D8"/>
    <w:multiLevelType w:val="hybridMultilevel"/>
    <w:tmpl w:val="43AC7DB0"/>
    <w:lvl w:ilvl="0" w:tplc="9196B632">
      <w:start w:val="3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">
    <w:nsid w:val="7A513C06"/>
    <w:multiLevelType w:val="multilevel"/>
    <w:tmpl w:val="9EDC0EFA"/>
    <w:lvl w:ilvl="0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thaiNumbers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thaiNumbers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thaiLetters"/>
      <w:lvlText w:val="%1.%2.%3.%4."/>
      <w:lvlJc w:val="left"/>
      <w:pPr>
        <w:ind w:left="1440" w:hanging="360"/>
      </w:pPr>
      <w:rPr>
        <w:rFonts w:hint="default"/>
      </w:rPr>
    </w:lvl>
    <w:lvl w:ilvl="4">
      <w:start w:val="1"/>
      <w:numFmt w:val="thaiNumbers"/>
      <w:lvlText w:val="%1.%2.%3.%4.%5."/>
      <w:lvlJc w:val="left"/>
      <w:pPr>
        <w:ind w:left="1800" w:hanging="360"/>
      </w:pPr>
      <w:rPr>
        <w:rFonts w:hint="default"/>
      </w:rPr>
    </w:lvl>
    <w:lvl w:ilvl="5">
      <w:start w:val="1"/>
      <w:numFmt w:val="thaiLetters"/>
      <w:lvlText w:val="%1.%2.%3.%4.%5.%6."/>
      <w:lvlJc w:val="left"/>
      <w:pPr>
        <w:ind w:left="2160" w:hanging="360"/>
      </w:pPr>
      <w:rPr>
        <w:rFonts w:hint="default"/>
      </w:rPr>
    </w:lvl>
    <w:lvl w:ilvl="6">
      <w:start w:val="1"/>
      <w:numFmt w:val="thaiNumbers"/>
      <w:lvlText w:val="%1.%2.%3.%4.%5.%6.%7."/>
      <w:lvlJc w:val="left"/>
      <w:pPr>
        <w:ind w:left="2520" w:hanging="360"/>
      </w:pPr>
      <w:rPr>
        <w:rFonts w:hint="default"/>
      </w:rPr>
    </w:lvl>
    <w:lvl w:ilvl="7">
      <w:start w:val="1"/>
      <w:numFmt w:val="thaiLetters"/>
      <w:lvlText w:val="%1.%2.%3.%4.%5.%6.%7.%8."/>
      <w:lvlJc w:val="left"/>
      <w:pPr>
        <w:ind w:left="2880" w:hanging="360"/>
      </w:pPr>
      <w:rPr>
        <w:rFonts w:hint="default"/>
      </w:rPr>
    </w:lvl>
    <w:lvl w:ilvl="8">
      <w:start w:val="1"/>
      <w:numFmt w:val="thaiNumbers"/>
      <w:lvlText w:val="%1.%2.%3.%4.%5.%6.%7.%8.%9."/>
      <w:lvlJc w:val="left"/>
      <w:pPr>
        <w:ind w:left="3240" w:hanging="36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6"/>
  </w:num>
  <w:num w:numId="5">
    <w:abstractNumId w:val="3"/>
  </w:num>
  <w:num w:numId="6">
    <w:abstractNumId w:val="7"/>
  </w:num>
  <w:num w:numId="7">
    <w:abstractNumId w:val="4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CAC"/>
    <w:rsid w:val="000009B3"/>
    <w:rsid w:val="000070AD"/>
    <w:rsid w:val="00041424"/>
    <w:rsid w:val="00047BB6"/>
    <w:rsid w:val="000514E0"/>
    <w:rsid w:val="000554AC"/>
    <w:rsid w:val="000600BA"/>
    <w:rsid w:val="0006583D"/>
    <w:rsid w:val="000865FA"/>
    <w:rsid w:val="00090836"/>
    <w:rsid w:val="000A3A36"/>
    <w:rsid w:val="000C6900"/>
    <w:rsid w:val="000D2462"/>
    <w:rsid w:val="000D633A"/>
    <w:rsid w:val="000D658D"/>
    <w:rsid w:val="000F5929"/>
    <w:rsid w:val="000F6A7B"/>
    <w:rsid w:val="00107DC9"/>
    <w:rsid w:val="001126B6"/>
    <w:rsid w:val="0011298F"/>
    <w:rsid w:val="001378D1"/>
    <w:rsid w:val="00143131"/>
    <w:rsid w:val="00146DD2"/>
    <w:rsid w:val="001505F1"/>
    <w:rsid w:val="00150E63"/>
    <w:rsid w:val="00163849"/>
    <w:rsid w:val="0017510C"/>
    <w:rsid w:val="00181689"/>
    <w:rsid w:val="00182249"/>
    <w:rsid w:val="00192EB7"/>
    <w:rsid w:val="00193FB7"/>
    <w:rsid w:val="001A4207"/>
    <w:rsid w:val="001B43C7"/>
    <w:rsid w:val="001F3E12"/>
    <w:rsid w:val="001F4E3C"/>
    <w:rsid w:val="001F5E85"/>
    <w:rsid w:val="001F7FB7"/>
    <w:rsid w:val="0020152F"/>
    <w:rsid w:val="00207624"/>
    <w:rsid w:val="00221029"/>
    <w:rsid w:val="002214AB"/>
    <w:rsid w:val="00234405"/>
    <w:rsid w:val="002373D8"/>
    <w:rsid w:val="00246F92"/>
    <w:rsid w:val="002543C4"/>
    <w:rsid w:val="00261246"/>
    <w:rsid w:val="002747A4"/>
    <w:rsid w:val="00281D00"/>
    <w:rsid w:val="002A3944"/>
    <w:rsid w:val="002E1EB8"/>
    <w:rsid w:val="0033632B"/>
    <w:rsid w:val="00352D1B"/>
    <w:rsid w:val="00364649"/>
    <w:rsid w:val="00375912"/>
    <w:rsid w:val="00387E91"/>
    <w:rsid w:val="00391938"/>
    <w:rsid w:val="003957C9"/>
    <w:rsid w:val="00397757"/>
    <w:rsid w:val="003A12D2"/>
    <w:rsid w:val="003A1D68"/>
    <w:rsid w:val="003A2F0E"/>
    <w:rsid w:val="003B0B81"/>
    <w:rsid w:val="003B1060"/>
    <w:rsid w:val="00401862"/>
    <w:rsid w:val="00407F92"/>
    <w:rsid w:val="00416996"/>
    <w:rsid w:val="00424A50"/>
    <w:rsid w:val="00445379"/>
    <w:rsid w:val="004470AA"/>
    <w:rsid w:val="00483E2D"/>
    <w:rsid w:val="0049012F"/>
    <w:rsid w:val="0049029D"/>
    <w:rsid w:val="004B0389"/>
    <w:rsid w:val="004B1E9E"/>
    <w:rsid w:val="004B1F12"/>
    <w:rsid w:val="004B4541"/>
    <w:rsid w:val="004B4D7E"/>
    <w:rsid w:val="004C53C8"/>
    <w:rsid w:val="004D2F7A"/>
    <w:rsid w:val="004D35C9"/>
    <w:rsid w:val="004D582F"/>
    <w:rsid w:val="004D7C64"/>
    <w:rsid w:val="005111EB"/>
    <w:rsid w:val="00522198"/>
    <w:rsid w:val="00553946"/>
    <w:rsid w:val="00557D04"/>
    <w:rsid w:val="0057565F"/>
    <w:rsid w:val="00596F48"/>
    <w:rsid w:val="005A409D"/>
    <w:rsid w:val="005B614B"/>
    <w:rsid w:val="005C1722"/>
    <w:rsid w:val="005E5236"/>
    <w:rsid w:val="005F362A"/>
    <w:rsid w:val="005F4EE0"/>
    <w:rsid w:val="00611C91"/>
    <w:rsid w:val="00615C2E"/>
    <w:rsid w:val="00620C54"/>
    <w:rsid w:val="006313C8"/>
    <w:rsid w:val="00633E95"/>
    <w:rsid w:val="00637C56"/>
    <w:rsid w:val="006538B1"/>
    <w:rsid w:val="0066646A"/>
    <w:rsid w:val="006A4118"/>
    <w:rsid w:val="006B17F4"/>
    <w:rsid w:val="006B494A"/>
    <w:rsid w:val="006C75A3"/>
    <w:rsid w:val="006D16F7"/>
    <w:rsid w:val="006E0E0D"/>
    <w:rsid w:val="006E31D4"/>
    <w:rsid w:val="006E58B8"/>
    <w:rsid w:val="006F666B"/>
    <w:rsid w:val="00704741"/>
    <w:rsid w:val="00714383"/>
    <w:rsid w:val="00716992"/>
    <w:rsid w:val="00721E26"/>
    <w:rsid w:val="0072705C"/>
    <w:rsid w:val="00744149"/>
    <w:rsid w:val="00744179"/>
    <w:rsid w:val="0075347D"/>
    <w:rsid w:val="007602FF"/>
    <w:rsid w:val="00767711"/>
    <w:rsid w:val="00770FDA"/>
    <w:rsid w:val="00775EA4"/>
    <w:rsid w:val="00786CBF"/>
    <w:rsid w:val="007941B5"/>
    <w:rsid w:val="00794382"/>
    <w:rsid w:val="0079694C"/>
    <w:rsid w:val="007A2A47"/>
    <w:rsid w:val="007B5D16"/>
    <w:rsid w:val="007C1F71"/>
    <w:rsid w:val="007C710D"/>
    <w:rsid w:val="007D62F8"/>
    <w:rsid w:val="007D754E"/>
    <w:rsid w:val="007E6E95"/>
    <w:rsid w:val="007F11DC"/>
    <w:rsid w:val="00843955"/>
    <w:rsid w:val="008519A7"/>
    <w:rsid w:val="00852BC0"/>
    <w:rsid w:val="008535D9"/>
    <w:rsid w:val="00863F9E"/>
    <w:rsid w:val="0086677E"/>
    <w:rsid w:val="008720A2"/>
    <w:rsid w:val="00875CAB"/>
    <w:rsid w:val="00876160"/>
    <w:rsid w:val="00884891"/>
    <w:rsid w:val="008849FF"/>
    <w:rsid w:val="008879B4"/>
    <w:rsid w:val="008903CB"/>
    <w:rsid w:val="00891F9F"/>
    <w:rsid w:val="00892605"/>
    <w:rsid w:val="008B0A35"/>
    <w:rsid w:val="008D53D2"/>
    <w:rsid w:val="008E6704"/>
    <w:rsid w:val="008F2890"/>
    <w:rsid w:val="008F405B"/>
    <w:rsid w:val="00900CE6"/>
    <w:rsid w:val="00904552"/>
    <w:rsid w:val="00904C2B"/>
    <w:rsid w:val="00910895"/>
    <w:rsid w:val="00921E9F"/>
    <w:rsid w:val="00923102"/>
    <w:rsid w:val="0093586F"/>
    <w:rsid w:val="0094171B"/>
    <w:rsid w:val="00942CDF"/>
    <w:rsid w:val="00946E2C"/>
    <w:rsid w:val="00947BD5"/>
    <w:rsid w:val="00950435"/>
    <w:rsid w:val="00951D06"/>
    <w:rsid w:val="00962C12"/>
    <w:rsid w:val="00964CAC"/>
    <w:rsid w:val="00966C9D"/>
    <w:rsid w:val="009856BB"/>
    <w:rsid w:val="00990D85"/>
    <w:rsid w:val="00990EC2"/>
    <w:rsid w:val="00993EEC"/>
    <w:rsid w:val="009943DA"/>
    <w:rsid w:val="009A0184"/>
    <w:rsid w:val="009A322B"/>
    <w:rsid w:val="009B605D"/>
    <w:rsid w:val="009C74E1"/>
    <w:rsid w:val="009D3D2B"/>
    <w:rsid w:val="009D74D7"/>
    <w:rsid w:val="009E66B5"/>
    <w:rsid w:val="00A0497E"/>
    <w:rsid w:val="00A17748"/>
    <w:rsid w:val="00A26DEA"/>
    <w:rsid w:val="00A40801"/>
    <w:rsid w:val="00A4463B"/>
    <w:rsid w:val="00A60D81"/>
    <w:rsid w:val="00A64DF4"/>
    <w:rsid w:val="00A71CF3"/>
    <w:rsid w:val="00A7475C"/>
    <w:rsid w:val="00A914F9"/>
    <w:rsid w:val="00A93905"/>
    <w:rsid w:val="00A97E58"/>
    <w:rsid w:val="00AA6D83"/>
    <w:rsid w:val="00AA72D5"/>
    <w:rsid w:val="00AB3BC8"/>
    <w:rsid w:val="00AC4F05"/>
    <w:rsid w:val="00AD0725"/>
    <w:rsid w:val="00AD1029"/>
    <w:rsid w:val="00AE4267"/>
    <w:rsid w:val="00AE51E0"/>
    <w:rsid w:val="00AF26A8"/>
    <w:rsid w:val="00AF4942"/>
    <w:rsid w:val="00B121ED"/>
    <w:rsid w:val="00B35F2D"/>
    <w:rsid w:val="00B37FAB"/>
    <w:rsid w:val="00B5361F"/>
    <w:rsid w:val="00B5544D"/>
    <w:rsid w:val="00B80276"/>
    <w:rsid w:val="00B80B01"/>
    <w:rsid w:val="00B85639"/>
    <w:rsid w:val="00B8566C"/>
    <w:rsid w:val="00B929AA"/>
    <w:rsid w:val="00BA36C7"/>
    <w:rsid w:val="00BA3AC5"/>
    <w:rsid w:val="00BA7BB5"/>
    <w:rsid w:val="00BB6620"/>
    <w:rsid w:val="00BB6DCA"/>
    <w:rsid w:val="00BF70CB"/>
    <w:rsid w:val="00C013BB"/>
    <w:rsid w:val="00C06860"/>
    <w:rsid w:val="00C13F57"/>
    <w:rsid w:val="00C2105B"/>
    <w:rsid w:val="00C35854"/>
    <w:rsid w:val="00C464AA"/>
    <w:rsid w:val="00C4714A"/>
    <w:rsid w:val="00C56BA1"/>
    <w:rsid w:val="00C64CB3"/>
    <w:rsid w:val="00C67FB6"/>
    <w:rsid w:val="00C7441D"/>
    <w:rsid w:val="00C74573"/>
    <w:rsid w:val="00C87E7C"/>
    <w:rsid w:val="00C91611"/>
    <w:rsid w:val="00C93829"/>
    <w:rsid w:val="00C94909"/>
    <w:rsid w:val="00C974FF"/>
    <w:rsid w:val="00CA2072"/>
    <w:rsid w:val="00CB0694"/>
    <w:rsid w:val="00CB31A3"/>
    <w:rsid w:val="00CB73F1"/>
    <w:rsid w:val="00CC323B"/>
    <w:rsid w:val="00CE0F6E"/>
    <w:rsid w:val="00CE1695"/>
    <w:rsid w:val="00CF5A1E"/>
    <w:rsid w:val="00D01DE8"/>
    <w:rsid w:val="00D0575D"/>
    <w:rsid w:val="00D35165"/>
    <w:rsid w:val="00D518B7"/>
    <w:rsid w:val="00D61A00"/>
    <w:rsid w:val="00D655E8"/>
    <w:rsid w:val="00D65DFB"/>
    <w:rsid w:val="00D6626B"/>
    <w:rsid w:val="00D75487"/>
    <w:rsid w:val="00D76BDC"/>
    <w:rsid w:val="00D970CD"/>
    <w:rsid w:val="00DB741A"/>
    <w:rsid w:val="00DE64E0"/>
    <w:rsid w:val="00E21503"/>
    <w:rsid w:val="00E34DE0"/>
    <w:rsid w:val="00E359E3"/>
    <w:rsid w:val="00E36FFD"/>
    <w:rsid w:val="00E410F5"/>
    <w:rsid w:val="00E421C2"/>
    <w:rsid w:val="00E4798D"/>
    <w:rsid w:val="00E537F1"/>
    <w:rsid w:val="00E72372"/>
    <w:rsid w:val="00E84224"/>
    <w:rsid w:val="00E86883"/>
    <w:rsid w:val="00E906FC"/>
    <w:rsid w:val="00E926AB"/>
    <w:rsid w:val="00E93EC2"/>
    <w:rsid w:val="00EA2B3D"/>
    <w:rsid w:val="00EB33E3"/>
    <w:rsid w:val="00EC5807"/>
    <w:rsid w:val="00ED5529"/>
    <w:rsid w:val="00EE0C32"/>
    <w:rsid w:val="00EE1125"/>
    <w:rsid w:val="00EE6044"/>
    <w:rsid w:val="00EF0B4C"/>
    <w:rsid w:val="00EF1A13"/>
    <w:rsid w:val="00EF5EFF"/>
    <w:rsid w:val="00F01449"/>
    <w:rsid w:val="00F116A9"/>
    <w:rsid w:val="00F21A90"/>
    <w:rsid w:val="00F57925"/>
    <w:rsid w:val="00F625AC"/>
    <w:rsid w:val="00F74CA0"/>
    <w:rsid w:val="00F849D1"/>
    <w:rsid w:val="00F922F3"/>
    <w:rsid w:val="00F95C43"/>
    <w:rsid w:val="00FA0F71"/>
    <w:rsid w:val="00FB3EF2"/>
    <w:rsid w:val="00FB4090"/>
    <w:rsid w:val="00FE63EC"/>
    <w:rsid w:val="00FE6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182C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4B1F12"/>
    <w:pPr>
      <w:keepNext/>
      <w:outlineLvl w:val="0"/>
    </w:pPr>
    <w:rPr>
      <w:rFonts w:ascii="EucrosiaUPC" w:eastAsia="Cordia New" w:hAnsi="EucrosiaUPC" w:cs="EucrosiaUPC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basedOn w:val="DefaultParagraphFont"/>
    <w:rsid w:val="00F57925"/>
    <w:rPr>
      <w:color w:val="800080"/>
      <w:u w:val="single"/>
    </w:rPr>
  </w:style>
  <w:style w:type="character" w:styleId="Hyperlink">
    <w:name w:val="Hyperlink"/>
    <w:basedOn w:val="DefaultParagraphFont"/>
    <w:rsid w:val="00C87E7C"/>
    <w:rPr>
      <w:color w:val="0000FF"/>
      <w:u w:val="single"/>
      <w:lang w:bidi="th-TH"/>
    </w:rPr>
  </w:style>
  <w:style w:type="paragraph" w:styleId="Header">
    <w:name w:val="header"/>
    <w:basedOn w:val="Normal"/>
    <w:rsid w:val="00D6626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6626B"/>
  </w:style>
  <w:style w:type="paragraph" w:styleId="Footer">
    <w:name w:val="footer"/>
    <w:basedOn w:val="Normal"/>
    <w:rsid w:val="00D6626B"/>
    <w:pPr>
      <w:tabs>
        <w:tab w:val="center" w:pos="4153"/>
        <w:tab w:val="right" w:pos="8306"/>
      </w:tabs>
    </w:pPr>
  </w:style>
  <w:style w:type="character" w:customStyle="1" w:styleId="Heading1Char">
    <w:name w:val="Heading 1 Char"/>
    <w:basedOn w:val="DefaultParagraphFont"/>
    <w:link w:val="Heading1"/>
    <w:rsid w:val="004B1F12"/>
    <w:rPr>
      <w:rFonts w:ascii="EucrosiaUPC" w:eastAsia="Cordia New" w:hAnsi="EucrosiaUPC" w:cs="EucrosiaUPC"/>
      <w:b/>
      <w:bCs/>
      <w:sz w:val="36"/>
      <w:szCs w:val="36"/>
    </w:rPr>
  </w:style>
  <w:style w:type="paragraph" w:styleId="BodyText3">
    <w:name w:val="Body Text 3"/>
    <w:basedOn w:val="Normal"/>
    <w:link w:val="BodyText3Char"/>
    <w:rsid w:val="004B1F12"/>
    <w:pPr>
      <w:tabs>
        <w:tab w:val="left" w:pos="1134"/>
        <w:tab w:val="left" w:pos="1560"/>
      </w:tabs>
      <w:spacing w:line="480" w:lineRule="exact"/>
      <w:jc w:val="thaiDistribute"/>
    </w:pPr>
    <w:rPr>
      <w:rFonts w:ascii="EucrosiaUPC" w:eastAsia="Cordia New" w:hAnsi="EucrosiaUPC" w:cs="EucrosiaUPC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4B1F12"/>
    <w:rPr>
      <w:rFonts w:ascii="EucrosiaUPC" w:eastAsia="Cordia New" w:hAnsi="EucrosiaUPC" w:cs="EucrosiaUPC"/>
      <w:sz w:val="32"/>
      <w:szCs w:val="32"/>
    </w:rPr>
  </w:style>
  <w:style w:type="paragraph" w:styleId="ListParagraph">
    <w:name w:val="List Paragraph"/>
    <w:basedOn w:val="Normal"/>
    <w:uiPriority w:val="34"/>
    <w:qFormat/>
    <w:rsid w:val="00E926AB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C464AA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464AA"/>
    <w:rPr>
      <w:rFonts w:ascii="Tahoma" w:hAnsi="Tahoma"/>
      <w:sz w:val="16"/>
    </w:rPr>
  </w:style>
  <w:style w:type="paragraph" w:styleId="NoSpacing">
    <w:name w:val="No Spacing"/>
    <w:uiPriority w:val="1"/>
    <w:qFormat/>
    <w:rsid w:val="00F21A90"/>
    <w:rPr>
      <w:rFonts w:ascii="Calibri" w:hAnsi="Calibri" w:cs="Cordia New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4B1F12"/>
    <w:pPr>
      <w:keepNext/>
      <w:outlineLvl w:val="0"/>
    </w:pPr>
    <w:rPr>
      <w:rFonts w:ascii="EucrosiaUPC" w:eastAsia="Cordia New" w:hAnsi="EucrosiaUPC" w:cs="EucrosiaUPC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basedOn w:val="DefaultParagraphFont"/>
    <w:rsid w:val="00F57925"/>
    <w:rPr>
      <w:color w:val="800080"/>
      <w:u w:val="single"/>
    </w:rPr>
  </w:style>
  <w:style w:type="character" w:styleId="Hyperlink">
    <w:name w:val="Hyperlink"/>
    <w:basedOn w:val="DefaultParagraphFont"/>
    <w:rsid w:val="00C87E7C"/>
    <w:rPr>
      <w:color w:val="0000FF"/>
      <w:u w:val="single"/>
      <w:lang w:bidi="th-TH"/>
    </w:rPr>
  </w:style>
  <w:style w:type="paragraph" w:styleId="Header">
    <w:name w:val="header"/>
    <w:basedOn w:val="Normal"/>
    <w:rsid w:val="00D6626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6626B"/>
  </w:style>
  <w:style w:type="paragraph" w:styleId="Footer">
    <w:name w:val="footer"/>
    <w:basedOn w:val="Normal"/>
    <w:rsid w:val="00D6626B"/>
    <w:pPr>
      <w:tabs>
        <w:tab w:val="center" w:pos="4153"/>
        <w:tab w:val="right" w:pos="8306"/>
      </w:tabs>
    </w:pPr>
  </w:style>
  <w:style w:type="character" w:customStyle="1" w:styleId="Heading1Char">
    <w:name w:val="Heading 1 Char"/>
    <w:basedOn w:val="DefaultParagraphFont"/>
    <w:link w:val="Heading1"/>
    <w:rsid w:val="004B1F12"/>
    <w:rPr>
      <w:rFonts w:ascii="EucrosiaUPC" w:eastAsia="Cordia New" w:hAnsi="EucrosiaUPC" w:cs="EucrosiaUPC"/>
      <w:b/>
      <w:bCs/>
      <w:sz w:val="36"/>
      <w:szCs w:val="36"/>
    </w:rPr>
  </w:style>
  <w:style w:type="paragraph" w:styleId="BodyText3">
    <w:name w:val="Body Text 3"/>
    <w:basedOn w:val="Normal"/>
    <w:link w:val="BodyText3Char"/>
    <w:rsid w:val="004B1F12"/>
    <w:pPr>
      <w:tabs>
        <w:tab w:val="left" w:pos="1134"/>
        <w:tab w:val="left" w:pos="1560"/>
      </w:tabs>
      <w:spacing w:line="480" w:lineRule="exact"/>
      <w:jc w:val="thaiDistribute"/>
    </w:pPr>
    <w:rPr>
      <w:rFonts w:ascii="EucrosiaUPC" w:eastAsia="Cordia New" w:hAnsi="EucrosiaUPC" w:cs="EucrosiaUPC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4B1F12"/>
    <w:rPr>
      <w:rFonts w:ascii="EucrosiaUPC" w:eastAsia="Cordia New" w:hAnsi="EucrosiaUPC" w:cs="EucrosiaUPC"/>
      <w:sz w:val="32"/>
      <w:szCs w:val="32"/>
    </w:rPr>
  </w:style>
  <w:style w:type="paragraph" w:styleId="ListParagraph">
    <w:name w:val="List Paragraph"/>
    <w:basedOn w:val="Normal"/>
    <w:uiPriority w:val="34"/>
    <w:qFormat/>
    <w:rsid w:val="00E926AB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C464AA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464AA"/>
    <w:rPr>
      <w:rFonts w:ascii="Tahoma" w:hAnsi="Tahoma"/>
      <w:sz w:val="16"/>
    </w:rPr>
  </w:style>
  <w:style w:type="paragraph" w:styleId="NoSpacing">
    <w:name w:val="No Spacing"/>
    <w:uiPriority w:val="1"/>
    <w:qFormat/>
    <w:rsid w:val="00F21A90"/>
    <w:rPr>
      <w:rFonts w:ascii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asert\Documents\&#3649;&#3610;&#3610;&#3615;&#3629;&#3619;&#3660;&#3617;&#3627;&#3609;&#3633;&#3591;&#3626;&#3639;&#3656;&#3629;&#3619;&#3634;&#3594;&#3585;&#3634;&#3619;\&#3627;&#3609;&#3633;&#3591;&#3626;&#3639;&#3629;&#3616;&#3634;&#3618;&#3651;&#3609;%20&#3648;&#3607;&#3617;&#3648;&#3614;&#3621;&#3605;%20MS%20Wor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29B15-F2A2-45FD-8362-96B32BE06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หนังสือภายใน เทมเพลต MS Word</Template>
  <TotalTime>1</TotalTime>
  <Pages>1</Pages>
  <Words>302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SPM</Company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prasert</dc:creator>
  <cp:lastModifiedBy>prue</cp:lastModifiedBy>
  <cp:revision>5</cp:revision>
  <cp:lastPrinted>2021-07-12T06:37:00Z</cp:lastPrinted>
  <dcterms:created xsi:type="dcterms:W3CDTF">2021-11-15T02:05:00Z</dcterms:created>
  <dcterms:modified xsi:type="dcterms:W3CDTF">2021-11-16T09:42:00Z</dcterms:modified>
</cp:coreProperties>
</file>